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C19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003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A9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Kompleks Nowe Gliwice, Budynek 4</w:t>
      </w:r>
      <w:r w:rsidR="00650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9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Maszynownia</w:t>
      </w:r>
      <w:r w:rsidR="00A9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003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Gliwice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65012E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5012E">
        <w:rPr>
          <w:rFonts w:ascii="Arial" w:eastAsia="Times New Roman" w:hAnsi="Arial" w:cs="Arial"/>
          <w:lang w:eastAsia="pl-PL"/>
        </w:rPr>
        <w:t>S</w:t>
      </w:r>
      <w:r w:rsidR="00FB0F31" w:rsidRPr="0065012E">
        <w:rPr>
          <w:rFonts w:ascii="Arial" w:eastAsia="Times New Roman" w:hAnsi="Arial" w:cs="Arial"/>
          <w:lang w:eastAsia="pl-PL"/>
        </w:rPr>
        <w:t>zkolenie</w:t>
      </w:r>
      <w:r w:rsidR="004B69AA" w:rsidRPr="0065012E">
        <w:rPr>
          <w:rFonts w:ascii="Arial" w:eastAsia="Times New Roman" w:hAnsi="Arial" w:cs="Arial"/>
          <w:lang w:eastAsia="pl-PL"/>
        </w:rPr>
        <w:t xml:space="preserve"> od</w:t>
      </w:r>
      <w:r w:rsidRPr="0065012E">
        <w:rPr>
          <w:rFonts w:ascii="Arial" w:eastAsia="Times New Roman" w:hAnsi="Arial" w:cs="Arial"/>
          <w:lang w:eastAsia="pl-PL"/>
        </w:rPr>
        <w:t>będzie</w:t>
      </w:r>
      <w:r w:rsidR="004B69AA" w:rsidRPr="0065012E">
        <w:rPr>
          <w:rFonts w:ascii="Arial" w:eastAsia="Times New Roman" w:hAnsi="Arial" w:cs="Arial"/>
          <w:lang w:eastAsia="pl-PL"/>
        </w:rPr>
        <w:t xml:space="preserve"> się </w:t>
      </w:r>
      <w:r w:rsidR="00200300" w:rsidRPr="0065012E">
        <w:rPr>
          <w:rFonts w:ascii="Arial" w:eastAsia="Times New Roman" w:hAnsi="Arial" w:cs="Arial"/>
          <w:lang w:eastAsia="pl-PL"/>
        </w:rPr>
        <w:t>17 listopada</w:t>
      </w:r>
      <w:r w:rsidR="002037ED" w:rsidRPr="0065012E">
        <w:rPr>
          <w:rFonts w:ascii="Arial" w:eastAsia="Times New Roman" w:hAnsi="Arial" w:cs="Arial"/>
          <w:lang w:eastAsia="pl-PL"/>
        </w:rPr>
        <w:t xml:space="preserve"> 2018 r., </w:t>
      </w:r>
      <w:r w:rsidR="00EC19DA" w:rsidRPr="0065012E">
        <w:rPr>
          <w:rFonts w:ascii="Arial" w:eastAsia="Times New Roman" w:hAnsi="Arial" w:cs="Arial"/>
          <w:lang w:eastAsia="pl-PL"/>
        </w:rPr>
        <w:t>w siedzibie Kompleksu Nowe Gliwice przy ul. Bojkowskiej 37, Budynek 4</w:t>
      </w:r>
      <w:r w:rsidR="0065012E" w:rsidRPr="0065012E">
        <w:rPr>
          <w:rFonts w:ascii="Arial" w:eastAsia="Times New Roman" w:hAnsi="Arial" w:cs="Arial"/>
          <w:lang w:eastAsia="pl-PL"/>
        </w:rPr>
        <w:t xml:space="preserve"> </w:t>
      </w:r>
      <w:r w:rsidR="00EC19DA" w:rsidRPr="0065012E">
        <w:rPr>
          <w:rFonts w:ascii="Arial" w:eastAsia="Times New Roman" w:hAnsi="Arial" w:cs="Arial"/>
          <w:lang w:eastAsia="pl-PL"/>
        </w:rPr>
        <w:t>- Maszynownia</w:t>
      </w:r>
      <w:r w:rsidR="00835202" w:rsidRPr="0065012E">
        <w:rPr>
          <w:rFonts w:ascii="Arial" w:eastAsia="Times New Roman" w:hAnsi="Arial" w:cs="Arial"/>
          <w:lang w:eastAsia="pl-PL"/>
        </w:rPr>
        <w:t xml:space="preserve">. </w:t>
      </w:r>
      <w:r w:rsidR="00FB0F31" w:rsidRPr="0065012E">
        <w:rPr>
          <w:rFonts w:ascii="Arial" w:eastAsia="Times New Roman" w:hAnsi="Arial" w:cs="Arial"/>
          <w:lang w:eastAsia="pl-PL"/>
        </w:rPr>
        <w:t>R</w:t>
      </w:r>
      <w:r w:rsidR="003C5849" w:rsidRPr="0065012E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5012E">
        <w:rPr>
          <w:rFonts w:ascii="Arial" w:eastAsia="Times New Roman" w:hAnsi="Arial" w:cs="Arial"/>
          <w:lang w:eastAsia="pl-PL"/>
        </w:rPr>
        <w:t xml:space="preserve">Uczestnicy </w:t>
      </w:r>
      <w:r w:rsidR="009F45A4" w:rsidRPr="0065012E">
        <w:rPr>
          <w:rFonts w:ascii="Arial" w:eastAsia="Times New Roman" w:hAnsi="Arial" w:cs="Arial"/>
          <w:lang w:eastAsia="pl-PL"/>
        </w:rPr>
        <w:t>s</w:t>
      </w:r>
      <w:r w:rsidR="00FB0F31" w:rsidRPr="0065012E">
        <w:rPr>
          <w:rFonts w:ascii="Arial" w:eastAsia="Times New Roman" w:hAnsi="Arial" w:cs="Arial"/>
          <w:lang w:eastAsia="pl-PL"/>
        </w:rPr>
        <w:t>zkolenia</w:t>
      </w:r>
      <w:r w:rsidRPr="0065012E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EC19DA" w:rsidRPr="0065012E">
        <w:rPr>
          <w:rFonts w:ascii="Arial" w:eastAsia="Times New Roman" w:hAnsi="Arial" w:cs="Arial"/>
          <w:lang w:eastAsia="pl-PL"/>
        </w:rPr>
        <w:t xml:space="preserve"> Kompleksu Nowe Gliwice</w:t>
      </w:r>
      <w:r w:rsidR="008E7E5F" w:rsidRPr="0065012E">
        <w:rPr>
          <w:rFonts w:ascii="Arial" w:eastAsia="Times New Roman" w:hAnsi="Arial" w:cs="Arial"/>
          <w:lang w:eastAsia="pl-PL"/>
        </w:rPr>
        <w:t>,</w:t>
      </w:r>
      <w:r w:rsidRPr="0065012E">
        <w:rPr>
          <w:rFonts w:ascii="Arial" w:eastAsia="Times New Roman" w:hAnsi="Arial" w:cs="Arial"/>
          <w:lang w:eastAsia="pl-PL"/>
        </w:rPr>
        <w:t xml:space="preserve"> którego uzupełnieniem jest </w:t>
      </w:r>
      <w:r w:rsidRPr="005944A2">
        <w:rPr>
          <w:rFonts w:ascii="Arial" w:eastAsia="Times New Roman" w:hAnsi="Arial" w:cs="Arial"/>
          <w:lang w:eastAsia="pl-PL"/>
        </w:rPr>
        <w:t xml:space="preserve">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83520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835202"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="00835202"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BD0861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200300">
        <w:rPr>
          <w:rFonts w:ascii="Arial" w:eastAsia="Times New Roman" w:hAnsi="Arial" w:cs="Arial"/>
          <w:color w:val="2E74B5" w:themeColor="accent1" w:themeShade="BF"/>
          <w:u w:val="single"/>
          <w:lang w:eastAsia="pl-PL"/>
        </w:rPr>
        <w:t>https://www.facebook.com/slaskiedlamlodych/</w:t>
      </w:r>
      <w:r w:rsidR="00800BD7" w:rsidRPr="00200300">
        <w:rPr>
          <w:rFonts w:ascii="Arial" w:eastAsia="Times New Roman" w:hAnsi="Arial" w:cs="Arial"/>
          <w:color w:val="2E74B5" w:themeColor="accent1" w:themeShade="BF"/>
          <w:lang w:eastAsia="pl-PL"/>
        </w:rPr>
        <w:t>.</w:t>
      </w:r>
    </w:p>
    <w:p w:rsidR="002A077D" w:rsidRPr="0065012E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</w:t>
      </w:r>
      <w:r w:rsidR="003E6623" w:rsidRPr="0065012E">
        <w:rPr>
          <w:rFonts w:ascii="Arial" w:eastAsia="Times New Roman" w:hAnsi="Arial" w:cs="Arial"/>
          <w:lang w:eastAsia="pl-PL"/>
        </w:rPr>
        <w:t xml:space="preserve">Wyborczej (katowickim, </w:t>
      </w:r>
      <w:r w:rsidR="00607828" w:rsidRPr="0065012E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65012E">
        <w:rPr>
          <w:rFonts w:ascii="Arial" w:eastAsia="Times New Roman" w:hAnsi="Arial" w:cs="Arial"/>
          <w:lang w:eastAsia="pl-PL"/>
        </w:rPr>
        <w:t>sosnowieckim, gliwickim</w:t>
      </w:r>
      <w:r w:rsidRPr="0065012E">
        <w:rPr>
          <w:rFonts w:ascii="Arial" w:eastAsia="Times New Roman" w:hAnsi="Arial" w:cs="Arial"/>
          <w:lang w:eastAsia="pl-PL"/>
        </w:rPr>
        <w:t xml:space="preserve"> i bielskim) w </w:t>
      </w:r>
      <w:r w:rsidR="003E6623" w:rsidRPr="0065012E">
        <w:rPr>
          <w:rFonts w:ascii="Arial" w:eastAsia="Times New Roman" w:hAnsi="Arial" w:cs="Arial"/>
          <w:lang w:eastAsia="pl-PL"/>
        </w:rPr>
        <w:t>zak</w:t>
      </w:r>
      <w:r w:rsidR="00607828" w:rsidRPr="0065012E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65012E">
        <w:rPr>
          <w:rFonts w:ascii="Arial" w:eastAsia="Times New Roman" w:hAnsi="Arial" w:cs="Arial"/>
          <w:lang w:eastAsia="pl-PL"/>
        </w:rPr>
        <w:t>stronie w</w:t>
      </w:r>
      <w:r w:rsidR="00607828" w:rsidRPr="0065012E">
        <w:rPr>
          <w:rFonts w:ascii="Arial" w:eastAsia="Times New Roman" w:hAnsi="Arial" w:cs="Arial"/>
          <w:lang w:eastAsia="pl-PL"/>
        </w:rPr>
        <w:t>ww.slaskie.pl, mlodzi.slaskie.p</w:t>
      </w:r>
      <w:r w:rsidRPr="0065012E">
        <w:rPr>
          <w:rFonts w:ascii="Arial" w:eastAsia="Times New Roman" w:hAnsi="Arial" w:cs="Arial"/>
          <w:lang w:eastAsia="pl-PL"/>
        </w:rPr>
        <w:t>l. oraz </w:t>
      </w:r>
      <w:r w:rsidR="003E6623" w:rsidRPr="0065012E">
        <w:rPr>
          <w:rFonts w:ascii="Arial" w:eastAsia="Times New Roman" w:hAnsi="Arial" w:cs="Arial"/>
          <w:lang w:eastAsia="pl-PL"/>
        </w:rPr>
        <w:t>portalach społecznościowych</w:t>
      </w:r>
      <w:r w:rsidR="00EC63E6" w:rsidRPr="0065012E">
        <w:rPr>
          <w:rFonts w:ascii="Arial" w:eastAsia="Times New Roman" w:hAnsi="Arial" w:cs="Arial"/>
          <w:lang w:eastAsia="pl-PL"/>
        </w:rPr>
        <w:t xml:space="preserve"> </w:t>
      </w:r>
      <w:r w:rsidR="00607828" w:rsidRPr="0065012E">
        <w:rPr>
          <w:rFonts w:ascii="Arial" w:eastAsia="Times New Roman" w:hAnsi="Arial" w:cs="Arial"/>
          <w:lang w:eastAsia="pl-PL"/>
        </w:rPr>
        <w:t>Facebook oraz </w:t>
      </w:r>
      <w:r w:rsidR="003E6623" w:rsidRPr="0065012E">
        <w:rPr>
          <w:rFonts w:ascii="Arial" w:eastAsia="Times New Roman" w:hAnsi="Arial" w:cs="Arial"/>
          <w:lang w:eastAsia="pl-PL"/>
        </w:rPr>
        <w:t>Instagram.</w:t>
      </w:r>
    </w:p>
    <w:p w:rsidR="00743B4A" w:rsidRPr="0065012E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5012E">
        <w:rPr>
          <w:rFonts w:ascii="Arial" w:eastAsia="Times New Roman" w:hAnsi="Arial" w:cs="Arial"/>
          <w:lang w:eastAsia="pl-PL"/>
        </w:rPr>
        <w:t xml:space="preserve">Na </w:t>
      </w:r>
      <w:r w:rsidR="00743B4A" w:rsidRPr="0065012E">
        <w:rPr>
          <w:rFonts w:ascii="Arial" w:eastAsia="Times New Roman" w:hAnsi="Arial" w:cs="Arial"/>
          <w:lang w:eastAsia="pl-PL"/>
        </w:rPr>
        <w:t>tereni</w:t>
      </w:r>
      <w:r w:rsidR="00EC19DA" w:rsidRPr="0065012E">
        <w:rPr>
          <w:rFonts w:ascii="Arial" w:eastAsia="Times New Roman" w:hAnsi="Arial" w:cs="Arial"/>
          <w:lang w:eastAsia="pl-PL"/>
        </w:rPr>
        <w:t xml:space="preserve">e Kompleksu Nowe Gliwice </w:t>
      </w:r>
      <w:r w:rsidR="00EC63E6" w:rsidRPr="0065012E">
        <w:rPr>
          <w:rFonts w:ascii="Arial" w:eastAsia="Times New Roman" w:hAnsi="Arial" w:cs="Arial"/>
          <w:lang w:eastAsia="pl-PL"/>
        </w:rPr>
        <w:t xml:space="preserve">w </w:t>
      </w:r>
      <w:r w:rsidR="00200300" w:rsidRPr="0065012E">
        <w:rPr>
          <w:rFonts w:ascii="Arial" w:eastAsia="Times New Roman" w:hAnsi="Arial" w:cs="Arial"/>
          <w:lang w:eastAsia="pl-PL"/>
        </w:rPr>
        <w:t>Gliwicach</w:t>
      </w:r>
      <w:r w:rsidR="00FB0F31" w:rsidRPr="0065012E">
        <w:rPr>
          <w:rFonts w:ascii="Arial" w:eastAsia="Times New Roman" w:hAnsi="Arial" w:cs="Arial"/>
          <w:lang w:eastAsia="pl-PL"/>
        </w:rPr>
        <w:t xml:space="preserve"> </w:t>
      </w:r>
      <w:r w:rsidR="00743B4A" w:rsidRPr="0065012E">
        <w:rPr>
          <w:rFonts w:ascii="Arial" w:eastAsia="Times New Roman" w:hAnsi="Arial" w:cs="Arial"/>
          <w:lang w:eastAsia="pl-PL"/>
        </w:rPr>
        <w:t xml:space="preserve">uczestnicy </w:t>
      </w:r>
      <w:r w:rsidR="00310488" w:rsidRPr="0065012E">
        <w:rPr>
          <w:rFonts w:ascii="Arial" w:eastAsia="Times New Roman" w:hAnsi="Arial" w:cs="Arial"/>
          <w:lang w:eastAsia="pl-PL"/>
        </w:rPr>
        <w:t xml:space="preserve">szkolenia </w:t>
      </w:r>
      <w:r w:rsidR="00743B4A" w:rsidRPr="0065012E">
        <w:rPr>
          <w:rFonts w:ascii="Arial" w:eastAsia="Times New Roman" w:hAnsi="Arial" w:cs="Arial"/>
          <w:lang w:eastAsia="pl-PL"/>
        </w:rPr>
        <w:t>zobowiązani są do p</w:t>
      </w:r>
      <w:r w:rsidR="006A112F" w:rsidRPr="0065012E">
        <w:rPr>
          <w:rFonts w:ascii="Arial" w:eastAsia="Times New Roman" w:hAnsi="Arial" w:cs="Arial"/>
          <w:lang w:eastAsia="pl-PL"/>
        </w:rPr>
        <w:t>rzestrzegania przepisów BHP,</w:t>
      </w:r>
      <w:r w:rsidR="00743B4A" w:rsidRPr="0065012E">
        <w:rPr>
          <w:rFonts w:ascii="Arial" w:eastAsia="Times New Roman" w:hAnsi="Arial" w:cs="Arial"/>
          <w:lang w:eastAsia="pl-PL"/>
        </w:rPr>
        <w:t xml:space="preserve"> PPOŻ oraz stosowania się do zaleceń </w:t>
      </w:r>
      <w:r w:rsidR="00EC19DA" w:rsidRPr="0065012E">
        <w:rPr>
          <w:rFonts w:ascii="Arial" w:eastAsia="Times New Roman" w:hAnsi="Arial" w:cs="Arial"/>
          <w:lang w:eastAsia="pl-PL"/>
        </w:rPr>
        <w:t xml:space="preserve">pracowników Kompleksu Nowe Gliwice </w:t>
      </w:r>
      <w:r w:rsidR="00743B4A" w:rsidRPr="0065012E">
        <w:rPr>
          <w:rFonts w:ascii="Arial" w:eastAsia="Times New Roman" w:hAnsi="Arial" w:cs="Arial"/>
          <w:lang w:eastAsia="pl-PL"/>
        </w:rPr>
        <w:t xml:space="preserve">w </w:t>
      </w:r>
      <w:r w:rsidR="00200300" w:rsidRPr="0065012E">
        <w:rPr>
          <w:rFonts w:ascii="Arial" w:eastAsia="Times New Roman" w:hAnsi="Arial" w:cs="Arial"/>
          <w:lang w:eastAsia="pl-PL"/>
        </w:rPr>
        <w:t>Gliwicach</w:t>
      </w:r>
      <w:r w:rsidR="00202682" w:rsidRPr="0065012E">
        <w:rPr>
          <w:rFonts w:ascii="Arial" w:eastAsia="Times New Roman" w:hAnsi="Arial" w:cs="Arial"/>
          <w:lang w:eastAsia="pl-PL"/>
        </w:rPr>
        <w:t xml:space="preserve"> w</w:t>
      </w:r>
      <w:r w:rsidR="00B91AA5" w:rsidRPr="0065012E">
        <w:rPr>
          <w:rFonts w:ascii="Arial" w:eastAsia="Times New Roman" w:hAnsi="Arial" w:cs="Arial"/>
          <w:lang w:eastAsia="pl-PL"/>
        </w:rPr>
        <w:t xml:space="preserve"> </w:t>
      </w:r>
      <w:r w:rsidR="00743B4A" w:rsidRPr="0065012E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65012E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65012E">
        <w:rPr>
          <w:rFonts w:ascii="Arial" w:eastAsia="Times New Roman" w:hAnsi="Arial" w:cs="Arial"/>
          <w:lang w:eastAsia="pl-PL"/>
        </w:rPr>
        <w:t xml:space="preserve">ą </w:t>
      </w:r>
      <w:r w:rsidR="00E877CA" w:rsidRPr="005944A2">
        <w:rPr>
          <w:rFonts w:ascii="Arial" w:eastAsia="Times New Roman" w:hAnsi="Arial" w:cs="Arial"/>
          <w:lang w:eastAsia="pl-PL"/>
        </w:rPr>
        <w:t xml:space="preserve">wyłączną podstawą prowadzenia </w:t>
      </w:r>
      <w:r w:rsidR="00310488">
        <w:rPr>
          <w:rFonts w:ascii="Arial" w:eastAsia="Times New Roman" w:hAnsi="Arial" w:cs="Arial"/>
          <w:lang w:eastAsia="pl-PL"/>
        </w:rPr>
        <w:t>szkolenia</w:t>
      </w:r>
      <w:r w:rsidR="000E31D5">
        <w:rPr>
          <w:rFonts w:ascii="Arial" w:eastAsia="Times New Roman" w:hAnsi="Arial" w:cs="Arial"/>
          <w:lang w:eastAsia="pl-PL"/>
        </w:rPr>
        <w:t xml:space="preserve"> </w:t>
      </w:r>
      <w:r w:rsidR="00BD0861" w:rsidRPr="00BD0861">
        <w:rPr>
          <w:rFonts w:ascii="Arial" w:eastAsia="Times New Roman" w:hAnsi="Arial" w:cs="Arial"/>
          <w:lang w:eastAsia="pl-PL"/>
        </w:rPr>
        <w:t>z zakresu rozwoju kompetencji liderów młodzieżowych</w:t>
      </w:r>
      <w:r w:rsidR="000E2B9A">
        <w:rPr>
          <w:rFonts w:ascii="Arial" w:eastAsia="Times New Roman" w:hAnsi="Arial" w:cs="Arial"/>
          <w:lang w:eastAsia="pl-PL"/>
        </w:rPr>
        <w:t>, niezbędnych do </w:t>
      </w:r>
      <w:r w:rsidR="00BD0861" w:rsidRPr="00BD0861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200300">
        <w:rPr>
          <w:rFonts w:ascii="Arial" w:eastAsia="Times New Roman" w:hAnsi="Arial" w:cs="Arial"/>
          <w:lang w:eastAsia="pl-PL"/>
        </w:rPr>
        <w:t>do o</w:t>
      </w:r>
      <w:r w:rsidRPr="005944A2">
        <w:rPr>
          <w:rFonts w:ascii="Arial" w:eastAsia="Times New Roman" w:hAnsi="Arial" w:cs="Arial"/>
          <w:lang w:eastAsia="pl-PL"/>
        </w:rPr>
        <w:t xml:space="preserve">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="00BD0861">
        <w:rPr>
          <w:rFonts w:ascii="Arial" w:eastAsia="Times New Roman" w:hAnsi="Arial" w:cs="Arial"/>
          <w:lang w:eastAsia="pl-PL"/>
        </w:rPr>
        <w:t>czestnictwo w 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9E0073" w:rsidRDefault="009E0073" w:rsidP="009E0073">
      <w:hyperlink r:id="rId8" w:history="1">
        <w:r w:rsidRPr="004B70D1">
          <w:rPr>
            <w:rStyle w:val="Hipercze"/>
          </w:rPr>
          <w:t>https://bit.ly/2Pna5Wq</w:t>
        </w:r>
      </w:hyperlink>
      <w:r>
        <w:t xml:space="preserve"> </w:t>
      </w: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200300">
      <w:pPr>
        <w:spacing w:after="0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20030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2B9A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0300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012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12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0073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07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861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19DA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5BBFA-5A17-405A-9C7C-8A29C0B0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Pna5W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A419-693F-4EC2-9B4C-06C36706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Szymczuk-Zawada Ksymena</cp:lastModifiedBy>
  <cp:revision>60</cp:revision>
  <cp:lastPrinted>2018-10-01T10:36:00Z</cp:lastPrinted>
  <dcterms:created xsi:type="dcterms:W3CDTF">2018-09-21T10:11:00Z</dcterms:created>
  <dcterms:modified xsi:type="dcterms:W3CDTF">2018-10-10T11:15:00Z</dcterms:modified>
</cp:coreProperties>
</file>